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F079" w14:textId="77777777" w:rsidR="004C4F0E" w:rsidRDefault="004C4F0E" w:rsidP="004A7957">
      <w:pPr>
        <w:rPr>
          <w:rFonts w:ascii="Arial" w:hAnsi="Arial" w:cs="Arial"/>
          <w:b/>
        </w:rPr>
      </w:pPr>
      <w:r w:rsidRPr="004C4F0E">
        <w:rPr>
          <w:rFonts w:ascii="Arial" w:hAnsi="Arial" w:cs="Arial"/>
          <w:b/>
        </w:rPr>
        <w:t xml:space="preserve">Complete details to add </w:t>
      </w:r>
      <w:r w:rsidR="00283B10" w:rsidRPr="004C4F0E">
        <w:rPr>
          <w:rFonts w:ascii="Arial" w:hAnsi="Arial" w:cs="Arial"/>
          <w:b/>
        </w:rPr>
        <w:t xml:space="preserve">Job Vacancies </w:t>
      </w:r>
      <w:r>
        <w:rPr>
          <w:rFonts w:ascii="Arial" w:hAnsi="Arial" w:cs="Arial"/>
          <w:b/>
        </w:rPr>
        <w:t>t</w:t>
      </w:r>
      <w:r w:rsidR="00283B10" w:rsidRPr="004C4F0E">
        <w:rPr>
          <w:rFonts w:ascii="Arial" w:hAnsi="Arial" w:cs="Arial"/>
          <w:b/>
        </w:rPr>
        <w:t>o cyps</w:t>
      </w:r>
      <w:r w:rsidRPr="004C4F0E">
        <w:rPr>
          <w:rFonts w:ascii="Arial" w:hAnsi="Arial" w:cs="Arial"/>
          <w:b/>
        </w:rPr>
        <w:t>.</w:t>
      </w:r>
      <w:r w:rsidR="00283B10" w:rsidRPr="004C4F0E">
        <w:rPr>
          <w:rFonts w:ascii="Arial" w:hAnsi="Arial" w:cs="Arial"/>
          <w:b/>
        </w:rPr>
        <w:t>info</w:t>
      </w:r>
      <w:r w:rsidRPr="004C4F0E">
        <w:rPr>
          <w:rFonts w:ascii="Arial" w:hAnsi="Arial" w:cs="Arial"/>
          <w:b/>
        </w:rPr>
        <w:t xml:space="preserve"> website</w:t>
      </w:r>
      <w:r>
        <w:rPr>
          <w:rFonts w:ascii="Arial" w:hAnsi="Arial" w:cs="Arial"/>
          <w:b/>
        </w:rPr>
        <w:t xml:space="preserve">. </w:t>
      </w:r>
    </w:p>
    <w:p w14:paraId="52894D97" w14:textId="77777777" w:rsidR="00283B10" w:rsidRPr="00344BB7" w:rsidRDefault="00283B10" w:rsidP="004A795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069"/>
        <w:gridCol w:w="6227"/>
      </w:tblGrid>
      <w:tr w:rsidR="00283B10" w:rsidRPr="00344BB7" w14:paraId="5FCB8FA9" w14:textId="77777777" w:rsidTr="00344BB7">
        <w:tc>
          <w:tcPr>
            <w:tcW w:w="2088" w:type="dxa"/>
          </w:tcPr>
          <w:p w14:paraId="78726874" w14:textId="77777777" w:rsidR="00283B10" w:rsidRPr="00344BB7" w:rsidRDefault="00283B10" w:rsidP="004C4F0E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>Provider</w:t>
            </w:r>
            <w:r w:rsidR="004C4F0E">
              <w:rPr>
                <w:rFonts w:ascii="Arial" w:hAnsi="Arial" w:cs="Arial"/>
                <w:b/>
              </w:rPr>
              <w:t xml:space="preserve"> name</w:t>
            </w:r>
            <w:r w:rsidRPr="00344BB7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434" w:type="dxa"/>
          </w:tcPr>
          <w:p w14:paraId="581E18BC" w14:textId="5225DF87" w:rsidR="00283B10" w:rsidRPr="00344BB7" w:rsidRDefault="00FF1685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Chapter One Childcare</w:t>
            </w:r>
          </w:p>
          <w:p w14:paraId="15A7C209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</w:p>
        </w:tc>
      </w:tr>
      <w:tr w:rsidR="00283B10" w:rsidRPr="00344BB7" w14:paraId="6CD8468A" w14:textId="77777777" w:rsidTr="00344BB7">
        <w:tc>
          <w:tcPr>
            <w:tcW w:w="2088" w:type="dxa"/>
          </w:tcPr>
          <w:p w14:paraId="1F532FAC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 xml:space="preserve">Job Title: </w:t>
            </w:r>
          </w:p>
        </w:tc>
        <w:tc>
          <w:tcPr>
            <w:tcW w:w="6434" w:type="dxa"/>
          </w:tcPr>
          <w:p w14:paraId="555894D4" w14:textId="77013750" w:rsidR="00283B10" w:rsidRPr="00344BB7" w:rsidRDefault="00FF1685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 Years Practitioner</w:t>
            </w:r>
          </w:p>
          <w:p w14:paraId="42525D76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</w:p>
        </w:tc>
      </w:tr>
      <w:tr w:rsidR="00283B10" w:rsidRPr="00344BB7" w14:paraId="5B6DE4B6" w14:textId="77777777" w:rsidTr="00344BB7">
        <w:tc>
          <w:tcPr>
            <w:tcW w:w="2088" w:type="dxa"/>
          </w:tcPr>
          <w:p w14:paraId="401711B2" w14:textId="77777777" w:rsidR="00283B10" w:rsidRDefault="00283B10" w:rsidP="00344BB7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 xml:space="preserve">Duties: </w:t>
            </w:r>
          </w:p>
          <w:p w14:paraId="500EB35A" w14:textId="77777777" w:rsidR="004C4F0E" w:rsidRPr="004C4F0E" w:rsidRDefault="004C4F0E" w:rsidP="00344BB7">
            <w:pPr>
              <w:rPr>
                <w:rFonts w:ascii="Arial" w:hAnsi="Arial" w:cs="Arial"/>
                <w:i/>
              </w:rPr>
            </w:pPr>
            <w:r w:rsidRPr="004C4F0E">
              <w:rPr>
                <w:rFonts w:ascii="Arial" w:hAnsi="Arial" w:cs="Arial"/>
                <w:i/>
              </w:rPr>
              <w:t>Max 150 words</w:t>
            </w:r>
          </w:p>
        </w:tc>
        <w:tc>
          <w:tcPr>
            <w:tcW w:w="6434" w:type="dxa"/>
          </w:tcPr>
          <w:p w14:paraId="3EB3D543" w14:textId="77777777" w:rsidR="00FF1685" w:rsidRPr="00042D2D" w:rsidRDefault="00FF1685" w:rsidP="00FF1685">
            <w:pPr>
              <w:pStyle w:val="NormalWeb"/>
              <w:shd w:val="clear" w:color="auto" w:fill="FFFFFF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Join Our Outstanding Early Years Team</w:t>
            </w:r>
          </w:p>
          <w:p w14:paraId="14094196" w14:textId="77777777" w:rsidR="00FF1685" w:rsidRPr="00042D2D" w:rsidRDefault="00FF1685" w:rsidP="00FF1685">
            <w:pPr>
              <w:pStyle w:val="NormalWeb"/>
              <w:shd w:val="clear" w:color="auto" w:fill="FFFFFF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Are you a qualified and enthusiastic Early Years Practitioner ready to make a real impact in children's lives? At Chapter One Childcare in Farnley, we believe in creating an inspiring, nurturing, and playful learning environment for every child — and we are proud to be rated Outstanding by Ofsted.</w:t>
            </w:r>
          </w:p>
          <w:p w14:paraId="4225CD97" w14:textId="31A17DBE" w:rsidR="00FF1685" w:rsidRPr="00042D2D" w:rsidRDefault="00FF1685" w:rsidP="00FF1685">
            <w:pPr>
              <w:pStyle w:val="NormalWeb"/>
              <w:shd w:val="clear" w:color="auto" w:fill="FFFFFF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We</w:t>
            </w: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 xml:space="preserve"> a</w:t>
            </w: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re now looking for dedicated Level 3 practitioner</w:t>
            </w: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 xml:space="preserve">s </w:t>
            </w: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to join our experienced, supportive team and grow with us in a setting where every day brings joy, laughter, and meaningful learning.</w:t>
            </w:r>
          </w:p>
          <w:p w14:paraId="3F4CF93D" w14:textId="77777777" w:rsidR="00FF1685" w:rsidRPr="00042D2D" w:rsidRDefault="00FF1685" w:rsidP="00FF1685">
            <w:pPr>
              <w:pStyle w:val="NormalWeb"/>
              <w:shd w:val="clear" w:color="auto" w:fill="FFFFFF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 xml:space="preserve">Why Work </w:t>
            </w:r>
            <w:proofErr w:type="gramStart"/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With</w:t>
            </w:r>
            <w:proofErr w:type="gramEnd"/>
            <w:r w:rsidRPr="00042D2D">
              <w:rPr>
                <w:rFonts w:ascii="Noto Sans" w:hAnsi="Noto Sans" w:cs="Noto Sans"/>
                <w:b/>
                <w:bCs/>
                <w:color w:val="595959"/>
              </w:rPr>
              <w:t xml:space="preserve"> Us?</w:t>
            </w:r>
          </w:p>
          <w:p w14:paraId="07027BC5" w14:textId="77777777" w:rsidR="00FF1685" w:rsidRPr="00042D2D" w:rsidRDefault="00FF1685" w:rsidP="00FF1685">
            <w:pPr>
              <w:pStyle w:val="NormalWeb"/>
              <w:shd w:val="clear" w:color="auto" w:fill="FFFFFF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At Chapter One Childcare, we take pride in offering more than just a job — we provide a place where educators are supported, celebrated, and encouraged to thrive. We focus on delivering high-quality, child-led care with creativity, compassion, and excellence.</w:t>
            </w:r>
          </w:p>
          <w:p w14:paraId="0552E98B" w14:textId="77777777" w:rsidR="00FF1685" w:rsidRPr="00042D2D" w:rsidRDefault="00FF1685" w:rsidP="00FF1685">
            <w:pPr>
              <w:pStyle w:val="NormalWeb"/>
              <w:shd w:val="clear" w:color="auto" w:fill="FFFFFF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What We Offer:</w:t>
            </w:r>
          </w:p>
          <w:p w14:paraId="58D63D15" w14:textId="77777777" w:rsidR="00FF1685" w:rsidRPr="00042D2D" w:rsidRDefault="00FF1685" w:rsidP="00FF168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£13.82 per hour – Competitive pay reflecting your skills and dedication</w:t>
            </w:r>
          </w:p>
          <w:p w14:paraId="2DF22253" w14:textId="77777777" w:rsidR="00FF1685" w:rsidRPr="00042D2D" w:rsidRDefault="00FF1685" w:rsidP="00FF168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Extra holiday at Christmas – Because rest matters</w:t>
            </w:r>
          </w:p>
          <w:p w14:paraId="3D1B9FDF" w14:textId="77777777" w:rsidR="00FF1685" w:rsidRPr="00042D2D" w:rsidRDefault="00FF1685" w:rsidP="00FF168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Ongoing professional development – Access to 100+ CPD training opportunities</w:t>
            </w:r>
          </w:p>
          <w:p w14:paraId="67D1000E" w14:textId="77777777" w:rsidR="00FF1685" w:rsidRPr="00042D2D" w:rsidRDefault="00FF1685" w:rsidP="00FF168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50% childcare discount – Supporting your family as part of ours</w:t>
            </w:r>
          </w:p>
          <w:p w14:paraId="57FC1551" w14:textId="77777777" w:rsidR="00FF1685" w:rsidRPr="00042D2D" w:rsidRDefault="00FF1685" w:rsidP="00FF168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Staff celebrations &amp; seasonal events – We value and appreciate our team</w:t>
            </w:r>
          </w:p>
          <w:p w14:paraId="7CCAA468" w14:textId="77777777" w:rsidR="00FF1685" w:rsidRPr="00042D2D" w:rsidRDefault="00FF1685" w:rsidP="00FF168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lastRenderedPageBreak/>
              <w:t>On-site housekeeper, cleaner, and cook – Letting you focus on what you do best</w:t>
            </w:r>
          </w:p>
          <w:p w14:paraId="05121DC6" w14:textId="77777777" w:rsidR="00FF1685" w:rsidRPr="00042D2D" w:rsidRDefault="00FF1685" w:rsidP="00FF1685">
            <w:pPr>
              <w:pStyle w:val="NormalWeb"/>
              <w:shd w:val="clear" w:color="auto" w:fill="FFFFFF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What We’re Looking For:</w:t>
            </w:r>
          </w:p>
          <w:p w14:paraId="230CEF4D" w14:textId="77777777" w:rsidR="00FF1685" w:rsidRPr="00042D2D" w:rsidRDefault="00FF1685" w:rsidP="00FF16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Level 3 Early Years Qualification – </w:t>
            </w:r>
            <w:r w:rsidRPr="00042D2D">
              <w:rPr>
                <w:rFonts w:ascii="Noto Sans" w:hAnsi="Noto Sans" w:cs="Noto Sans"/>
                <w:b/>
                <w:bCs/>
                <w:i/>
                <w:iCs/>
                <w:color w:val="595959"/>
              </w:rPr>
              <w:t>Essential</w:t>
            </w:r>
          </w:p>
          <w:p w14:paraId="4245238E" w14:textId="77777777" w:rsidR="00FF1685" w:rsidRPr="00042D2D" w:rsidRDefault="00FF1685" w:rsidP="00FF16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A passion for delivering high-quality early education and care</w:t>
            </w:r>
          </w:p>
          <w:p w14:paraId="7171DC78" w14:textId="77777777" w:rsidR="00FF1685" w:rsidRPr="00042D2D" w:rsidRDefault="00FF1685" w:rsidP="00FF16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Sound knowledge of the EYFS and confidence in supporting children's development</w:t>
            </w:r>
          </w:p>
          <w:p w14:paraId="3823D849" w14:textId="77777777" w:rsidR="00FF1685" w:rsidRPr="00042D2D" w:rsidRDefault="00FF1685" w:rsidP="00FF16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A nurturing, enthusiastic team player with excellent communication skills</w:t>
            </w:r>
          </w:p>
          <w:p w14:paraId="522D498D" w14:textId="77777777" w:rsidR="00FF1685" w:rsidRPr="00042D2D" w:rsidRDefault="00FF1685" w:rsidP="00FF168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Organised, proactive, and committed to maintaining an Outstanding standard</w:t>
            </w:r>
          </w:p>
          <w:p w14:paraId="2E6B88AE" w14:textId="77777777" w:rsidR="00FF1685" w:rsidRPr="00042D2D" w:rsidRDefault="00FF1685" w:rsidP="00FF1685">
            <w:pPr>
              <w:pStyle w:val="NormalWeb"/>
              <w:shd w:val="clear" w:color="auto" w:fill="FFFFFF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Your Role:</w:t>
            </w:r>
          </w:p>
          <w:p w14:paraId="2197E661" w14:textId="0D31F8D3" w:rsidR="00283B10" w:rsidRPr="00042D2D" w:rsidRDefault="00FF1685" w:rsidP="00FF1685">
            <w:pPr>
              <w:pStyle w:val="NormalWeb"/>
              <w:shd w:val="clear" w:color="auto" w:fill="FFFFFF"/>
              <w:rPr>
                <w:rFonts w:ascii="Noto Sans" w:hAnsi="Noto Sans" w:cs="Noto Sans"/>
                <w:b/>
                <w:bCs/>
                <w:color w:val="595959"/>
              </w:rPr>
            </w:pPr>
            <w:r w:rsidRPr="00042D2D">
              <w:rPr>
                <w:rFonts w:ascii="Noto Sans" w:hAnsi="Noto Sans" w:cs="Noto Sans"/>
                <w:b/>
                <w:bCs/>
                <w:color w:val="595959"/>
              </w:rPr>
              <w:t>As an Early Years Practitioner, you’ll be an integral part of a passionate team, creating a warm, stimulating, and engaging environment for children aged 0–5. You’ll help plan and deliver creative, child-centred activities, build strong relationships with families, and ensure the wellbeing and development of every child in your care.</w:t>
            </w:r>
          </w:p>
        </w:tc>
      </w:tr>
      <w:tr w:rsidR="00283B10" w:rsidRPr="00344BB7" w14:paraId="04E094D5" w14:textId="77777777" w:rsidTr="00344BB7">
        <w:tc>
          <w:tcPr>
            <w:tcW w:w="2088" w:type="dxa"/>
          </w:tcPr>
          <w:p w14:paraId="21EC1347" w14:textId="77777777" w:rsidR="00283B10" w:rsidRDefault="00283B10" w:rsidP="00344BB7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lastRenderedPageBreak/>
              <w:t xml:space="preserve">Qualifications: </w:t>
            </w:r>
          </w:p>
          <w:p w14:paraId="78AC599D" w14:textId="77777777" w:rsidR="004C4F0E" w:rsidRPr="004C4F0E" w:rsidRDefault="004C4F0E" w:rsidP="00344BB7">
            <w:pPr>
              <w:rPr>
                <w:rFonts w:ascii="Arial" w:hAnsi="Arial" w:cs="Arial"/>
                <w:i/>
              </w:rPr>
            </w:pPr>
            <w:r w:rsidRPr="004C4F0E">
              <w:rPr>
                <w:rFonts w:ascii="Arial" w:hAnsi="Arial" w:cs="Arial"/>
                <w:i/>
              </w:rPr>
              <w:t>Max 150 words</w:t>
            </w:r>
          </w:p>
        </w:tc>
        <w:tc>
          <w:tcPr>
            <w:tcW w:w="6434" w:type="dxa"/>
          </w:tcPr>
          <w:p w14:paraId="06F6DF8A" w14:textId="0F8EFBDE" w:rsidR="00283B10" w:rsidRPr="00344BB7" w:rsidRDefault="00FF1685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and relevant Level 3 Early Years qualification</w:t>
            </w:r>
          </w:p>
          <w:p w14:paraId="47EA5C37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</w:p>
        </w:tc>
      </w:tr>
      <w:tr w:rsidR="00283B10" w:rsidRPr="00344BB7" w14:paraId="648863E7" w14:textId="77777777" w:rsidTr="00344BB7">
        <w:tc>
          <w:tcPr>
            <w:tcW w:w="2088" w:type="dxa"/>
          </w:tcPr>
          <w:p w14:paraId="36BA639B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 xml:space="preserve">Salary Details: </w:t>
            </w:r>
          </w:p>
        </w:tc>
        <w:tc>
          <w:tcPr>
            <w:tcW w:w="6434" w:type="dxa"/>
          </w:tcPr>
          <w:p w14:paraId="278BFBF0" w14:textId="0347C6A1" w:rsidR="00283B10" w:rsidRPr="00344BB7" w:rsidRDefault="00FF1685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£13.82</w:t>
            </w:r>
          </w:p>
          <w:p w14:paraId="404CFCBB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</w:p>
        </w:tc>
      </w:tr>
      <w:tr w:rsidR="00283B10" w:rsidRPr="00344BB7" w14:paraId="4AD89F9A" w14:textId="77777777" w:rsidTr="00344BB7">
        <w:tc>
          <w:tcPr>
            <w:tcW w:w="2088" w:type="dxa"/>
          </w:tcPr>
          <w:p w14:paraId="5F6D8A2E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 xml:space="preserve">Hours: </w:t>
            </w:r>
          </w:p>
        </w:tc>
        <w:tc>
          <w:tcPr>
            <w:tcW w:w="6434" w:type="dxa"/>
          </w:tcPr>
          <w:p w14:paraId="085AEAD2" w14:textId="7C87168D" w:rsidR="00283B10" w:rsidRPr="00344BB7" w:rsidRDefault="00FF1685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 hours a week over 4 days</w:t>
            </w:r>
            <w:r w:rsidR="00042D2D">
              <w:rPr>
                <w:rFonts w:ascii="Arial" w:hAnsi="Arial" w:cs="Arial"/>
                <w:b/>
              </w:rPr>
              <w:t xml:space="preserve"> – Monday to Friday</w:t>
            </w:r>
          </w:p>
          <w:p w14:paraId="22EF212E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</w:p>
        </w:tc>
      </w:tr>
      <w:tr w:rsidR="00283B10" w:rsidRPr="00344BB7" w14:paraId="36815B2D" w14:textId="77777777" w:rsidTr="00344BB7">
        <w:tc>
          <w:tcPr>
            <w:tcW w:w="2088" w:type="dxa"/>
          </w:tcPr>
          <w:p w14:paraId="736FB221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 xml:space="preserve">Closing Date: </w:t>
            </w:r>
          </w:p>
        </w:tc>
        <w:tc>
          <w:tcPr>
            <w:tcW w:w="6434" w:type="dxa"/>
          </w:tcPr>
          <w:p w14:paraId="1F119E5E" w14:textId="5172BE88" w:rsidR="00283B10" w:rsidRPr="00344BB7" w:rsidRDefault="00FF1685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31.05.2026</w:t>
            </w:r>
          </w:p>
          <w:p w14:paraId="01F531BA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</w:p>
        </w:tc>
      </w:tr>
      <w:tr w:rsidR="00283B10" w:rsidRPr="00344BB7" w14:paraId="64B2D9F1" w14:textId="77777777" w:rsidTr="00344BB7">
        <w:tc>
          <w:tcPr>
            <w:tcW w:w="2088" w:type="dxa"/>
          </w:tcPr>
          <w:p w14:paraId="1B93A671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 xml:space="preserve">Contact: </w:t>
            </w:r>
          </w:p>
        </w:tc>
        <w:tc>
          <w:tcPr>
            <w:tcW w:w="6434" w:type="dxa"/>
          </w:tcPr>
          <w:p w14:paraId="0A650669" w14:textId="32ABE7C0" w:rsidR="00283B10" w:rsidRPr="00344BB7" w:rsidRDefault="00FF1685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Sarah Fozzard</w:t>
            </w:r>
          </w:p>
          <w:p w14:paraId="60B396F3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</w:p>
        </w:tc>
      </w:tr>
      <w:tr w:rsidR="00802ACF" w:rsidRPr="00344BB7" w14:paraId="74D816AA" w14:textId="77777777" w:rsidTr="00344BB7">
        <w:tc>
          <w:tcPr>
            <w:tcW w:w="2088" w:type="dxa"/>
          </w:tcPr>
          <w:p w14:paraId="3C5FE172" w14:textId="77777777" w:rsidR="00802ACF" w:rsidRPr="00344BB7" w:rsidRDefault="00802ACF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Email: </w:t>
            </w:r>
          </w:p>
        </w:tc>
        <w:tc>
          <w:tcPr>
            <w:tcW w:w="6434" w:type="dxa"/>
          </w:tcPr>
          <w:p w14:paraId="4558A5A9" w14:textId="36F440ED" w:rsidR="00802ACF" w:rsidRPr="00344BB7" w:rsidRDefault="00FF1685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farnley@chapteronechildcare.com</w:t>
            </w:r>
          </w:p>
        </w:tc>
      </w:tr>
      <w:tr w:rsidR="00283B10" w:rsidRPr="00344BB7" w14:paraId="4F40934E" w14:textId="77777777" w:rsidTr="00344BB7">
        <w:tc>
          <w:tcPr>
            <w:tcW w:w="2088" w:type="dxa"/>
          </w:tcPr>
          <w:p w14:paraId="20EA6288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  <w:r w:rsidRPr="00344BB7">
              <w:rPr>
                <w:rFonts w:ascii="Arial" w:hAnsi="Arial" w:cs="Arial"/>
                <w:b/>
              </w:rPr>
              <w:t xml:space="preserve">Telephone: </w:t>
            </w:r>
          </w:p>
        </w:tc>
        <w:tc>
          <w:tcPr>
            <w:tcW w:w="6434" w:type="dxa"/>
          </w:tcPr>
          <w:p w14:paraId="5AD2CF1A" w14:textId="77777777" w:rsidR="00283B10" w:rsidRPr="00344BB7" w:rsidRDefault="00283B10" w:rsidP="00344BB7">
            <w:pPr>
              <w:rPr>
                <w:rFonts w:ascii="Arial" w:hAnsi="Arial" w:cs="Arial"/>
                <w:b/>
              </w:rPr>
            </w:pPr>
          </w:p>
          <w:p w14:paraId="645FEE29" w14:textId="3AD6DF93" w:rsidR="00283B10" w:rsidRPr="00344BB7" w:rsidRDefault="00FF1685" w:rsidP="00344B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01943461161</w:t>
            </w:r>
          </w:p>
        </w:tc>
      </w:tr>
      <w:tr w:rsidR="00283B10" w:rsidRPr="00344BB7" w14:paraId="68C55E9A" w14:textId="77777777" w:rsidTr="00344BB7">
        <w:tc>
          <w:tcPr>
            <w:tcW w:w="2088" w:type="dxa"/>
          </w:tcPr>
          <w:p w14:paraId="7B5FED33" w14:textId="77777777" w:rsidR="00283B10" w:rsidRPr="00344BB7" w:rsidRDefault="00283B10" w:rsidP="00344BB7">
            <w:pPr>
              <w:rPr>
                <w:rFonts w:ascii="Arial" w:hAnsi="Arial" w:cs="Arial"/>
              </w:rPr>
            </w:pPr>
            <w:r w:rsidRPr="00344BB7">
              <w:rPr>
                <w:rFonts w:ascii="Arial" w:hAnsi="Arial" w:cs="Arial"/>
                <w:b/>
              </w:rPr>
              <w:t xml:space="preserve">Address: </w:t>
            </w:r>
          </w:p>
        </w:tc>
        <w:tc>
          <w:tcPr>
            <w:tcW w:w="6434" w:type="dxa"/>
          </w:tcPr>
          <w:p w14:paraId="2A1BC3E0" w14:textId="025F2B9B" w:rsidR="00283B10" w:rsidRPr="00042D2D" w:rsidRDefault="00FF1685" w:rsidP="00344BB7">
            <w:pPr>
              <w:rPr>
                <w:rFonts w:ascii="Arial" w:hAnsi="Arial" w:cs="Arial"/>
                <w:b/>
                <w:bCs/>
              </w:rPr>
            </w:pPr>
            <w:r w:rsidRPr="00042D2D">
              <w:rPr>
                <w:rFonts w:ascii="Arial" w:hAnsi="Arial" w:cs="Arial"/>
                <w:b/>
                <w:bCs/>
              </w:rPr>
              <w:t>Chapter One Childcare</w:t>
            </w:r>
          </w:p>
          <w:p w14:paraId="7F0941C5" w14:textId="4B2933E5" w:rsidR="00FF1685" w:rsidRPr="00042D2D" w:rsidRDefault="00FF1685" w:rsidP="00344BB7">
            <w:pPr>
              <w:rPr>
                <w:rFonts w:ascii="Arial" w:hAnsi="Arial" w:cs="Arial"/>
                <w:b/>
                <w:bCs/>
              </w:rPr>
            </w:pPr>
            <w:r w:rsidRPr="00042D2D">
              <w:rPr>
                <w:rFonts w:ascii="Arial" w:hAnsi="Arial" w:cs="Arial"/>
                <w:b/>
                <w:bCs/>
              </w:rPr>
              <w:t>Farnley Lane</w:t>
            </w:r>
          </w:p>
          <w:p w14:paraId="783C3270" w14:textId="689D53D5" w:rsidR="00FF1685" w:rsidRPr="00042D2D" w:rsidRDefault="00FF1685" w:rsidP="00344BB7">
            <w:pPr>
              <w:rPr>
                <w:rFonts w:ascii="Arial" w:hAnsi="Arial" w:cs="Arial"/>
                <w:b/>
                <w:bCs/>
              </w:rPr>
            </w:pPr>
            <w:r w:rsidRPr="00042D2D">
              <w:rPr>
                <w:rFonts w:ascii="Arial" w:hAnsi="Arial" w:cs="Arial"/>
                <w:b/>
                <w:bCs/>
              </w:rPr>
              <w:t>Farnley (Near Otley)</w:t>
            </w:r>
          </w:p>
          <w:p w14:paraId="590A537E" w14:textId="1F584BE1" w:rsidR="00FF1685" w:rsidRPr="00042D2D" w:rsidRDefault="00FF1685" w:rsidP="00344BB7">
            <w:pPr>
              <w:rPr>
                <w:rFonts w:ascii="Arial" w:hAnsi="Arial" w:cs="Arial"/>
                <w:b/>
                <w:bCs/>
              </w:rPr>
            </w:pPr>
            <w:r w:rsidRPr="00042D2D">
              <w:rPr>
                <w:rFonts w:ascii="Arial" w:hAnsi="Arial" w:cs="Arial"/>
                <w:b/>
                <w:bCs/>
              </w:rPr>
              <w:t>LS21 2QJ</w:t>
            </w:r>
          </w:p>
          <w:p w14:paraId="06363614" w14:textId="77777777" w:rsidR="00283B10" w:rsidRPr="00344BB7" w:rsidRDefault="00283B10" w:rsidP="00344BB7">
            <w:pPr>
              <w:rPr>
                <w:rFonts w:ascii="Arial" w:hAnsi="Arial" w:cs="Arial"/>
              </w:rPr>
            </w:pPr>
          </w:p>
        </w:tc>
      </w:tr>
    </w:tbl>
    <w:p w14:paraId="76CB22C4" w14:textId="77777777" w:rsidR="00283B10" w:rsidRDefault="00283B10">
      <w:pPr>
        <w:rPr>
          <w:rFonts w:ascii="Arial" w:hAnsi="Arial" w:cs="Arial"/>
        </w:rPr>
      </w:pPr>
    </w:p>
    <w:p w14:paraId="5FDC34F9" w14:textId="1B61ACE1" w:rsidR="004C4F0E" w:rsidRDefault="004C4F0E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 xml:space="preserve">Families Information Service have editorial rights to change the wording of your advert if necessary.   </w:t>
      </w:r>
    </w:p>
    <w:p w14:paraId="28A573BB" w14:textId="77777777" w:rsidR="00FF1685" w:rsidRDefault="00FF1685">
      <w:pPr>
        <w:rPr>
          <w:rFonts w:ascii="Arial" w:hAnsi="Arial" w:cs="Arial"/>
          <w:noProof/>
        </w:rPr>
      </w:pPr>
    </w:p>
    <w:p w14:paraId="1DE90ED3" w14:textId="77777777" w:rsidR="00283B10" w:rsidRPr="00344BB7" w:rsidRDefault="00283B10">
      <w:pPr>
        <w:rPr>
          <w:rFonts w:ascii="Arial" w:hAnsi="Arial" w:cs="Arial"/>
          <w:b/>
        </w:rPr>
      </w:pPr>
      <w:r w:rsidRPr="00344BB7">
        <w:rPr>
          <w:rFonts w:ascii="Arial" w:hAnsi="Arial" w:cs="Arial"/>
          <w:b/>
        </w:rPr>
        <w:t>Please email this completed form to FIS.Information@northyorks.gov.uk</w:t>
      </w:r>
    </w:p>
    <w:sectPr w:rsidR="00283B10" w:rsidRPr="00344BB7" w:rsidSect="00283B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7993"/>
    <w:multiLevelType w:val="multilevel"/>
    <w:tmpl w:val="F6CA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E17CE"/>
    <w:multiLevelType w:val="multilevel"/>
    <w:tmpl w:val="E4D4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045923">
    <w:abstractNumId w:val="0"/>
  </w:num>
  <w:num w:numId="2" w16cid:durableId="177323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57"/>
    <w:rsid w:val="00042D2D"/>
    <w:rsid w:val="001B4539"/>
    <w:rsid w:val="002216E0"/>
    <w:rsid w:val="00283B10"/>
    <w:rsid w:val="00344BB7"/>
    <w:rsid w:val="004A7957"/>
    <w:rsid w:val="004C4F0E"/>
    <w:rsid w:val="007B0C2D"/>
    <w:rsid w:val="00802ACF"/>
    <w:rsid w:val="00842DF0"/>
    <w:rsid w:val="008E134D"/>
    <w:rsid w:val="009F74D9"/>
    <w:rsid w:val="00A34B9C"/>
    <w:rsid w:val="00A467EC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F7255"/>
  <w15:docId w15:val="{03D522E4-C064-48D3-90AC-A0659D9E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9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16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 Job Vacancies on cypsinfo</vt:lpstr>
    </vt:vector>
  </TitlesOfParts>
  <Company>NYCC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Job Vacancies on cypsinfo</dc:title>
  <dc:creator>pshepher</dc:creator>
  <cp:lastModifiedBy>Sarah Fozzard</cp:lastModifiedBy>
  <cp:revision>2</cp:revision>
  <dcterms:created xsi:type="dcterms:W3CDTF">2026-05-08T17:57:00Z</dcterms:created>
  <dcterms:modified xsi:type="dcterms:W3CDTF">2026-05-08T17:57:00Z</dcterms:modified>
</cp:coreProperties>
</file>